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B0351">
      <w:r w:rsidRPr="008B0351">
        <w:t>https://public.nazk.gov.ua/documents/168ecd4f-8a64-4e40-a449-3dff0594ceec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8B0351"/>
    <w:rsid w:val="008B0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2024-07-25T12:06:00Z</dcterms:created>
  <dcterms:modified xsi:type="dcterms:W3CDTF">2024-07-25T12:06:00Z</dcterms:modified>
</cp:coreProperties>
</file>